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Сонет 6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Жоашен Дю Белле</w:t>
      </w:r>
    </w:p>
    <w:p>
      <w:pPr/>
      <w:r>
        <w:rPr/>
        <w:t xml:space="preserve">6</w:t>
      </w:r>
    </w:p>
    <w:p>
      <w:pPr/>
      <w:r>
        <w:rPr/>
        <w:t xml:space="preserve">Коли на пастирів дивлюся, чий наказ</w:t>
      </w:r>
    </w:p>
    <w:p>
      <w:pPr/>
      <w:r>
        <w:rPr/>
        <w:t xml:space="preserve">Сповняє гамором приймальні мармурові,</w:t>
      </w:r>
    </w:p>
    <w:p>
      <w:pPr/>
      <w:r>
        <w:rPr/>
        <w:t xml:space="preserve">Коли по двоє йдуть, зухвалі в кожнім слові,</w:t>
      </w:r>
    </w:p>
    <w:p>
      <w:pPr/>
      <w:r>
        <w:rPr/>
        <w:t xml:space="preserve">Я думаю: боги зійшли з-за хмар до нас.</w:t>
      </w:r>
    </w:p>
    <w:p>
      <w:pPr/>
      <w:r>
        <w:rPr/>
        <w:t xml:space="preserve">А як святий отець зненацька плюне в таз,</w:t>
      </w:r>
    </w:p>
    <w:p>
      <w:pPr/>
      <w:r>
        <w:rPr/>
        <w:t xml:space="preserve">I, раптом збліднувши, сумні, на все готові,</w:t>
      </w:r>
    </w:p>
    <w:p>
      <w:pPr/>
      <w:r>
        <w:rPr/>
        <w:t xml:space="preserve">Вони вдивляються, чи там немає крові,</w:t>
      </w:r>
    </w:p>
    <w:p>
      <w:pPr/>
      <w:r>
        <w:rPr/>
        <w:t xml:space="preserve">І слабко, вдавано сміються напоказ,-</w:t>
      </w:r>
    </w:p>
    <w:p>
      <w:pPr/>
      <w:r>
        <w:rPr/>
        <w:t xml:space="preserve">Тоді я думаю: які ж вони малі,</w:t>
      </w:r>
    </w:p>
    <w:p>
      <w:pPr/>
      <w:r>
        <w:rPr/>
        <w:t xml:space="preserve">Оці напинджені духовні королі!</w:t>
      </w:r>
    </w:p>
    <w:p>
      <w:pPr/>
      <w:r>
        <w:rPr/>
        <w:t xml:space="preserve">Невже вся велич їх залежить від дрібниці?</w:t>
      </w:r>
    </w:p>
    <w:p>
      <w:pPr/>
      <w:r>
        <w:rPr/>
        <w:t xml:space="preserve">I справді: сталі брязк, обвалу грізний грім</w:t>
      </w:r>
    </w:p>
    <w:p>
      <w:pPr/>
      <w:r>
        <w:rPr/>
        <w:t xml:space="preserve">Уже збираються над головами їм,</w:t>
      </w:r>
    </w:p>
    <w:p>
      <w:pPr/>
      <w:r>
        <w:rPr/>
        <w:t xml:space="preserve">Бо щастя їх давно висить на ветхій нитці.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6 — Жоашен Дю Белле</dc:title>
  <dc:description/>
  <dc:subject/>
  <cp:keywords/>
  <cp:category/>
  <cp:lastModifiedBy/>
  <dcterms:created xsi:type="dcterms:W3CDTF">2020-05-13T01:54:10+03:00</dcterms:created>
  <dcterms:modified xsi:type="dcterms:W3CDTF">2020-05-13T01:54:10+03:00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