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Ось і сонце! Ніч розтала...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Ось і сонце! Ніч розтала;</w:t>
      </w:r>
    </w:p>
    <w:p>
      <w:pPr/>
      <w:r>
        <w:rPr/>
        <w:t xml:space="preserve">Стоми ніби й не було,</w:t>
      </w:r>
    </w:p>
    <w:p>
      <w:pPr/>
      <w:r>
        <w:rPr/>
        <w:t xml:space="preserve">Хмара барвами заграла,</w:t>
      </w:r>
    </w:p>
    <w:p>
      <w:pPr/>
      <w:r>
        <w:rPr/>
        <w:t xml:space="preserve">Вся природа заспівала,</w:t>
      </w:r>
    </w:p>
    <w:p>
      <w:pPr/>
      <w:r>
        <w:rPr/>
        <w:t xml:space="preserve">Все всміхнулось, розцвіло.</w:t>
      </w:r>
    </w:p>
    <w:p>
      <w:pPr/>
    </w:p>
    <w:p>
      <w:pPr/>
      <w:r>
        <w:rPr/>
        <w:t xml:space="preserve">Зійде сонце, сонце волі,</w:t>
      </w:r>
    </w:p>
    <w:p>
      <w:pPr/>
      <w:r>
        <w:rPr/>
        <w:t xml:space="preserve">Поспадають ланцюги,</w:t>
      </w:r>
    </w:p>
    <w:p>
      <w:pPr/>
      <w:r>
        <w:rPr/>
        <w:t xml:space="preserve">І весь край в щасливій долі,</w:t>
      </w:r>
    </w:p>
    <w:p>
      <w:pPr/>
      <w:r>
        <w:rPr/>
        <w:t xml:space="preserve">Як в ясному ореолі,</w:t>
      </w:r>
    </w:p>
    <w:p>
      <w:pPr/>
      <w:r>
        <w:rPr/>
        <w:t xml:space="preserve">Засміється навкруги.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Ось і сонце! Ніч розтала... — Олександр Олесь</dc:title>
  <dc:description/>
  <dc:subject/>
  <cp:keywords/>
  <cp:category/>
  <cp:lastModifiedBy/>
  <dcterms:created xsi:type="dcterms:W3CDTF">2025-01-21T08:50:41+00:00</dcterms:created>
  <dcterms:modified xsi:type="dcterms:W3CDTF">2025-01-21T08:50:41+00:00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