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Даремне було б виводити цю назву квіток-материнок від трави-материнки, якої вживають у нас знахарі для різних лікувань і яка росте чи не всюди. Ці квітки з тією травою нічого не мають спільного.</w:t>
      </w:r>
    </w:p>
    <w:p>
      <w:pPr/>
      <w:r>
        <w:rPr/>
        <w:t xml:space="preserve">Вони росли на Материнщині – маленькому хутірці, і, може, тому їх діти так назвали, тим більше, що ніде інде їх не можна було знайти.</w:t>
      </w:r>
    </w:p>
    <w:p>
      <w:pPr/>
      <w:r>
        <w:rPr/>
        <w:t xml:space="preserve">Всі люди, хто їх тільки не побачив, були заздрі на ці материнки, пробували пересаджувати до себе. А от на, ніде вони не приймались!</w:t>
      </w:r>
    </w:p>
    <w:p>
      <w:pPr/>
      <w:r>
        <w:rPr/>
        <w:t xml:space="preserve">Як вони справді називались? – Хто його знає. Ніхто ні зблизька, ні здалека про це не міг нічого сказати. Може, про це можна було довідатися щось у старолатинських ботанічних атласах. Пригадую, допавшись колись такої книги, я загледіла під рубрикою дивовижної флори якісь квіти – Sancta mater чи щось подібне. Але вони не були такі, як материнки. Материнки були далеко кращі, і з тим в один голос погоджувались усі діти з Материнщини.</w:t>
      </w:r>
    </w:p>
    <w:p>
      <w:pPr/>
      <w:r>
        <w:rPr/>
        <w:t xml:space="preserve">Їхній колір був сивоблакитний, оквіття подібне до оквіття повних стокрот, тільки трохи більше. Якби не той колір, вони б майже цілком були подібні до квіток Атосу, так званих "слізок Матері Божої".</w:t>
      </w:r>
    </w:p>
    <w:p>
      <w:pPr/>
      <w:r>
        <w:rPr/>
        <w:t xml:space="preserve">Про ці слізки, що ростуть лише на Атосі, тамошні ченці розповідають таке:</w:t>
      </w:r>
    </w:p>
    <w:p>
      <w:pPr/>
    </w:p>
    <w:p>
      <w:pPr/>
      <w:r>
        <w:rPr/>
        <w:t xml:space="preserve">"Мати Божа ходила по горах, плакала:</w:t>
      </w:r>
    </w:p>
    <w:p>
      <w:pPr/>
      <w:r>
        <w:rPr/>
        <w:t xml:space="preserve">її Син мав бути розп'ятий!</w:t>
      </w:r>
    </w:p>
    <w:p>
      <w:pPr/>
      <w:r>
        <w:rPr/>
        <w:t xml:space="preserve">Вона питала Місяця, Вона питала Сонечка:</w:t>
      </w:r>
    </w:p>
    <w:p>
      <w:pPr/>
      <w:r>
        <w:rPr/>
        <w:t xml:space="preserve">"Чим полегшити йому муки?"</w:t>
      </w:r>
    </w:p>
    <w:p>
      <w:pPr/>
      <w:r>
        <w:rPr/>
        <w:t xml:space="preserve">Ніхто не знав, лише Земля-праматір:</w:t>
      </w:r>
    </w:p>
    <w:p>
      <w:pPr/>
      <w:r>
        <w:rPr/>
        <w:t xml:space="preserve">"Слізьми, своєю мукою!"</w:t>
      </w:r>
    </w:p>
    <w:p>
      <w:pPr/>
      <w:r>
        <w:rPr/>
        <w:t xml:space="preserve">Мати Божа ходила по горах і плакала,</w:t>
      </w:r>
    </w:p>
    <w:p>
      <w:pPr/>
      <w:r>
        <w:rPr/>
        <w:t xml:space="preserve">Просила Місяця, просила Сонечка:</w:t>
      </w:r>
    </w:p>
    <w:p>
      <w:pPr/>
      <w:r>
        <w:rPr/>
        <w:t xml:space="preserve">"Будь свідком моєї печалі!"</w:t>
      </w:r>
    </w:p>
    <w:p>
      <w:pPr/>
      <w:r>
        <w:rPr/>
        <w:t xml:space="preserve">Місяць посвітив, Сонечко пригріло,</w:t>
      </w:r>
    </w:p>
    <w:p>
      <w:pPr/>
      <w:r>
        <w:rPr/>
        <w:t xml:space="preserve">Земля сльози квіточками позбирала".</w:t>
      </w:r>
    </w:p>
    <w:p>
      <w:pPr/>
      <w:r>
        <w:rPr/>
        <w:t xml:space="preserve">В слізках перламутром блистіла справжня сльоза.</w:t>
      </w:r>
    </w:p>
    <w:p>
      <w:pPr/>
      <w:r>
        <w:rPr/>
        <w:t xml:space="preserve">В материнках завжди стояла синя роса.</w:t>
      </w:r>
    </w:p>
    <w:p>
      <w:pPr/>
      <w:r>
        <w:rPr/>
        <w:t xml:space="preserve">Слізки пахли бальзамами і кипарисом.</w:t>
      </w:r>
    </w:p>
    <w:p>
      <w:pPr/>
      <w:r>
        <w:rPr/>
        <w:t xml:space="preserve">Материнки – чимсь дуже наближеним – маминою хутрянкою".</w:t>
      </w:r>
    </w:p>
    <w:p>
      <w:pPr/>
    </w:p>
    <w:p>
      <w:pPr/>
      <w:r>
        <w:rPr/>
        <w:t xml:space="preserve">Вони росли на галявах Материнщини з ранньої весни до пізньої осені. Іноді здавалось, що вони ростуть і взимку на глибокому снігу, особливо ввечері, як приплющиш трохи очі.</w:t>
      </w:r>
    </w:p>
    <w:p>
      <w:pPr/>
      <w:r>
        <w:rPr/>
        <w:t xml:space="preserve">В домі материнок, сухих або свіжих, завжди повно. Вони стояли в їдальні на столі, в дитячій біля узголів'я, в божниці біля слізок.</w:t>
      </w:r>
    </w:p>
    <w:p>
      <w:pPr/>
      <w:r>
        <w:rPr/>
        <w:t xml:space="preserve">Вони, ніби як слізки, ніколи й не в'янули.</w:t>
      </w:r>
    </w:p>
    <w:p>
      <w:pPr/>
      <w:r>
        <w:rPr/>
        <w:t xml:space="preserve">Коли хтось з дітей був далеко від дому, йому посилали материнку. Тоді дитині ставало легше на душі: хтось знав про неї, хтось пам'ятав! І згадка про Материнщину була однією пахучою материнкою.</w:t>
      </w:r>
    </w:p>
    <w:p>
      <w:pPr/>
      <w:r>
        <w:rPr/>
        <w:t xml:space="preserve">Тепер усіх дітей з хутора розігнала хуртовина в різні сторони. І ніхто вже їм не пошле материнку. А вони так би втішились, якби хтось хоч сказав, чи ще ростуть материнки на Материнщині.</w:t>
      </w:r>
    </w:p>
    <w:p>
      <w:pPr/>
      <w:r>
        <w:rPr/>
        <w:t xml:space="preserve">Якби хтось з вас чув про це – перекажіть!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Материнки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