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з історією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Уже в четвертому класі ми почали вивчати історію. Про Київську Русь, про варягів та греків, про оту всю сиву давнину, що зачаровує, як найцікавіша казка. Готували уроки з історії втрьох, бо мали всього один підручник. Збиралися найчастіше у Соньки, розкривали книжку з малюнками і довго їх розглядали.</w:t>
      </w:r>
    </w:p>
    <w:p>
      <w:pPr/>
      <w:r>
        <w:rPr/>
        <w:t xml:space="preserve">Особливо вразив нас малюнок, на якому був зображений князь Олег зі своєю дружиною. Так і було написано: "з дружиною", і ми, спантеличені, довго шукали поміж вусатих, озброєних мечами та списами дядьків, що сиділи на конях, оту князеву дружину.</w:t>
      </w:r>
    </w:p>
    <w:p>
      <w:pPr/>
      <w:r>
        <w:rPr/>
        <w:t xml:space="preserve">— Вона, видно, десь позаду,— врешті вирішив Ванько.</w:t>
      </w:r>
    </w:p>
    <w:p>
      <w:pPr/>
      <w:r>
        <w:rPr/>
        <w:t xml:space="preserve">Сонька не була б Сонькою, коли б не заперечила:</w:t>
      </w:r>
    </w:p>
    <w:p>
      <w:pPr/>
      <w:r>
        <w:rPr/>
        <w:t xml:space="preserve">— І зовсім не позаду! Вона вдома залишилась: князеві борщ варить.</w:t>
      </w:r>
    </w:p>
    <w:p>
      <w:pPr/>
      <w:r>
        <w:rPr/>
        <w:t xml:space="preserve">Ми далі роздивлялись малюнок.</w:t>
      </w:r>
    </w:p>
    <w:p>
      <w:pPr/>
      <w:r>
        <w:rPr/>
        <w:t xml:space="preserve">— А навіщо в них ото відра на голові?</w:t>
      </w:r>
    </w:p>
    <w:p>
      <w:pPr/>
      <w:r>
        <w:rPr/>
        <w:t xml:space="preserve">— Тю, дурна! То ж шоломи! Щоб голів їм не повідрубували.</w:t>
      </w:r>
    </w:p>
    <w:p>
      <w:pPr/>
      <w:r>
        <w:rPr/>
        <w:t xml:space="preserve">— Я собі теж такий меч зроблю.</w:t>
      </w:r>
    </w:p>
    <w:p>
      <w:pPr/>
      <w:r>
        <w:rPr/>
        <w:t xml:space="preserve">— Де ж ти заліза візьмеш?</w:t>
      </w:r>
    </w:p>
    <w:p>
      <w:pPr/>
      <w:r>
        <w:rPr/>
        <w:t xml:space="preserve">— А я з дерева.</w:t>
      </w:r>
    </w:p>
    <w:p>
      <w:pPr/>
      <w:r>
        <w:rPr/>
        <w:t xml:space="preserve">Ванькова думка нам сподобалась, і кожен вирішив змайструвати меч.</w:t>
      </w:r>
    </w:p>
    <w:p>
      <w:pPr/>
      <w:r>
        <w:rPr/>
        <w:t xml:space="preserve">— Ну, давайте вже вчитися! — з жалем одірвався від малюнка Ванько.</w:t>
      </w:r>
    </w:p>
    <w:p>
      <w:pPr/>
      <w:r>
        <w:rPr/>
        <w:t xml:space="preserve">Вивчивши урок, ми закрили книжку. Розходитись нам не хотілося, а сидіти просто так було нудно.</w:t>
      </w:r>
    </w:p>
    <w:p>
      <w:pPr/>
      <w:r>
        <w:rPr/>
        <w:t xml:space="preserve">— Давайте гратися,— запропонувала Сонька.— У піжмурки.</w:t>
      </w:r>
    </w:p>
    <w:p>
      <w:pPr/>
      <w:r>
        <w:rPr/>
        <w:t xml:space="preserve">Я одразу ж відмовився.</w:t>
      </w:r>
    </w:p>
    <w:p>
      <w:pPr/>
      <w:r>
        <w:rPr/>
        <w:t xml:space="preserve">— Краще давайте у князів гратися,— обізвався Ванько.— Візьмемо мечі, сядемо на коней і будемо рубатися мечами.</w:t>
      </w:r>
    </w:p>
    <w:p>
      <w:pPr/>
      <w:r>
        <w:rPr/>
        <w:t xml:space="preserve">Недовго думаючи, ми збігали надвір — висмикнути з тину по хворостині на коні. Сонька і я озброїлись замість мечів качалками, а Ванько доп'яв рогача замість списа. Ми вже були розійшлися в кутки, щоб кинутися один на одного, як Ванько вигукнув:</w:t>
      </w:r>
    </w:p>
    <w:p>
      <w:pPr/>
      <w:r>
        <w:rPr/>
        <w:t xml:space="preserve">— Стійте, а шоломи!</w:t>
      </w:r>
    </w:p>
    <w:p>
      <w:pPr/>
      <w:r>
        <w:rPr/>
        <w:t xml:space="preserve">І справді, які ми князі без шоломів?</w:t>
      </w:r>
    </w:p>
    <w:p>
      <w:pPr/>
      <w:r>
        <w:rPr/>
        <w:t xml:space="preserve">— У мене нехай картуз буде за шолом,— сказав врешті Ванько.</w:t>
      </w:r>
    </w:p>
    <w:p>
      <w:pPr/>
      <w:r>
        <w:rPr/>
        <w:t xml:space="preserve">— І в мене.</w:t>
      </w:r>
    </w:p>
    <w:p>
      <w:pPr/>
      <w:r>
        <w:rPr/>
        <w:t xml:space="preserve">В Соньки ж картуза не було. Вона вибігла в сіни і згодом повернулася з полив'яним горнятком на голові.</w:t>
      </w:r>
    </w:p>
    <w:p>
      <w:pPr/>
      <w:r>
        <w:rPr/>
        <w:t xml:space="preserve">Я розсміявся, а хазяйновитий Ванько зауважив:</w:t>
      </w:r>
    </w:p>
    <w:p>
      <w:pPr/>
      <w:r>
        <w:rPr/>
        <w:t xml:space="preserve">— Краще скинь. Ану ж хто вцілить — мати тоді й ноги повисмикує!</w:t>
      </w:r>
    </w:p>
    <w:p>
      <w:pPr/>
      <w:r>
        <w:rPr/>
        <w:t xml:space="preserve">Сонька відразу ж погодилась. Вона знову пішла до сіней і цього разу ввійшла з новісіньким чавунцем на голові.</w:t>
      </w:r>
    </w:p>
    <w:p>
      <w:pPr/>
      <w:r>
        <w:rPr/>
        <w:t xml:space="preserve">— Цього вже ніхто не розіб'є!</w:t>
      </w:r>
    </w:p>
    <w:p>
      <w:pPr/>
      <w:r>
        <w:rPr/>
        <w:t xml:space="preserve">Я заздрісно подивився на чавунець. Він так і блищав на Соньчиній голові, не те що наші кашкети.</w:t>
      </w:r>
    </w:p>
    <w:p>
      <w:pPr/>
      <w:r>
        <w:rPr/>
        <w:t xml:space="preserve">— Ти ж дивися по головах не бий,— попередив Ванько.— А то тобі тепер не страшно.</w:t>
      </w:r>
    </w:p>
    <w:p>
      <w:pPr/>
      <w:r>
        <w:rPr/>
        <w:t xml:space="preserve">Ми знову роз'їхалися в кутки, повернули "коней" і з бойовими вигуками помчали одне на одного.</w:t>
      </w:r>
    </w:p>
    <w:p>
      <w:pPr/>
      <w:r>
        <w:rPr/>
        <w:t xml:space="preserve">Що то був за бій! Всі київські князі попереверталися б у своїх домовинах від заздрощів, коли б почули, як заторохтіли наші мечі та списи, як заіржали коні, коли б побачили, яка курява піднялася до самого неба, закриваючи сонце. Ми врубувалися у ворожі лави, лишаючи за собою трупи, наскакували одне на одного з таким войовничим запалом, що вже забули, хто і що ми, і почали рубатись по-справжньому.</w:t>
      </w:r>
    </w:p>
    <w:p>
      <w:pPr/>
      <w:r>
        <w:rPr/>
        <w:t xml:space="preserve">Сонька перша щосили вдарила мене качалкою по плечу, аж я в'юном закрутився на місці. Тоді чесний Ванько, перейшовши відразу на бік потерпілого, пішов у наступ і підчепив князеву дружину рогачем під ребра. Та не лишилася в боргу й рубонула свого супротивника качалкою по голові.</w:t>
      </w:r>
    </w:p>
    <w:p>
      <w:pPr/>
      <w:r>
        <w:rPr/>
        <w:t xml:space="preserve">Схопившись за голову, Ванько засичав, як гусак. Потім, піднявши догори рогача, рушив на Соньку.</w:t>
      </w:r>
    </w:p>
    <w:p>
      <w:pPr/>
      <w:r>
        <w:rPr/>
        <w:t xml:space="preserve">Побачивши, що непереливки, Сонька кинула качалку і метнулася до дверей. Та вже було пізно. Розгніваний Ванько нагнав її на порозі і з усього маху вперіщив рогачем по чавунцеві.</w:t>
      </w:r>
    </w:p>
    <w:p>
      <w:pPr/>
      <w:r>
        <w:rPr/>
        <w:t xml:space="preserve">По хаті пішов дзвін, як у кузні. Сонька йойкнула і очманіло закрутилася на місці. Бігти далі вона не могла: чавунець наліз їй аж на плечі. Вхопившись обома руками, Сонька смикала його догори, а мені раптом здалося, що вона ось-ось відірве його разом з головою. З переляку я забув навіть про власне плече і підбіг до Соньки:</w:t>
      </w:r>
    </w:p>
    <w:p>
      <w:pPr/>
      <w:r>
        <w:rPr/>
        <w:t xml:space="preserve">— Болить?</w:t>
      </w:r>
    </w:p>
    <w:p>
      <w:pPr/>
      <w:r>
        <w:rPr/>
        <w:t xml:space="preserve">— Чавунець не скину-у! — заголосила Сонька, шарпаючи щосили посудину.</w:t>
      </w:r>
    </w:p>
    <w:p>
      <w:pPr/>
      <w:r>
        <w:rPr/>
        <w:t xml:space="preserve">Я відразу ж узявся їй помагати. Кинувши рогача, підійшов і Ванько.</w:t>
      </w:r>
    </w:p>
    <w:p>
      <w:pPr/>
      <w:r>
        <w:rPr/>
        <w:t xml:space="preserve">Вже удвох смикали ми той чавунець, не жаліючи Соньчиної шиї.</w:t>
      </w:r>
    </w:p>
    <w:p>
      <w:pPr/>
      <w:r>
        <w:rPr/>
        <w:t xml:space="preserve">Втомившись, ми опустили руки і</w:t>
      </w:r>
    </w:p>
    <w:p>
      <w:pPr/>
      <w:r>
        <w:rPr/>
        <w:t xml:space="preserve">безпорадно подивилися один на одного. Нам стало страшно. А що, як не вдасться звільнити Соньку від клятої посудини і вона весь вік змушена буде ходити з чавунцем на голові. Сонька ж голосила, як на похоронах. Але голос її долітав до нас глухо, наче з невеликої діжки.</w:t>
      </w:r>
    </w:p>
    <w:p>
      <w:pPr/>
      <w:r>
        <w:rPr/>
        <w:t xml:space="preserve">— Ой, я нічого не ба-а-чу! — побивалася вона.— Ой, що мені від мамки бу-у-де-е!</w:t>
      </w:r>
    </w:p>
    <w:p>
      <w:pPr/>
      <w:r>
        <w:rPr/>
        <w:t xml:space="preserve">— Треба чимсь змастити,— здогадався нарешті Ванько.</w:t>
      </w:r>
    </w:p>
    <w:p>
      <w:pPr/>
      <w:r>
        <w:rPr/>
        <w:t xml:space="preserve">Ми знайшли пляшку олії, поставили Соньку рачки, нахилили їй голову донизу і почали лити прямо з пляшки, намагаючись змастити чавунець. Мотаючи головою, Сонька пирхала й відкашлювалася, та ми не зважали на те.</w:t>
      </w:r>
    </w:p>
    <w:p>
      <w:pPr/>
      <w:r>
        <w:rPr/>
        <w:t xml:space="preserve">— Хватить,— сказав Ванько, коли пляшка спорожніла наполовину.</w:t>
      </w:r>
    </w:p>
    <w:p>
      <w:pPr/>
      <w:r>
        <w:rPr/>
        <w:t xml:space="preserve">Але не помогла й олія, хоч возили ми Соньку в чотири руки мало не по всій хаті.</w:t>
      </w:r>
    </w:p>
    <w:p>
      <w:pPr/>
      <w:r>
        <w:rPr/>
        <w:t xml:space="preserve">Зморені, ми сіли біля Соньки й зажурилися. Так і застала нас Соньчина мати — посеред хати на долівці.</w:t>
      </w:r>
    </w:p>
    <w:p>
      <w:pPr/>
      <w:r>
        <w:rPr/>
        <w:t xml:space="preserve">— О господи! — сплеснула вона руками, побачивши, яку шапку наділа її дочка.— О святий Миколаю-угоднику! Та що ж це ви, гаспидські душі, тут сочинили?!</w:t>
      </w:r>
    </w:p>
    <w:p>
      <w:pPr/>
      <w:r>
        <w:rPr/>
        <w:t xml:space="preserve">Ми мовчали, бо й так було все зрозуміло.</w:t>
      </w:r>
    </w:p>
    <w:p>
      <w:pPr/>
      <w:r>
        <w:rPr/>
        <w:t xml:space="preserve">Тітка Одарка теж нічого не вдіяла, хоч мало не скрутила в'язи своїй дочці.</w:t>
      </w:r>
    </w:p>
    <w:p>
      <w:pPr/>
      <w:r>
        <w:rPr/>
        <w:t xml:space="preserve">— Боже мій, Боже! — бідкалася вона.— Та я ж його щойно з базару принесла, аж три карбованці заплатила! То для того, щоб ви в нього свої дурні голови пхали, щоб вони вам попухли!</w:t>
      </w:r>
    </w:p>
    <w:p>
      <w:pPr/>
      <w:r>
        <w:rPr/>
        <w:t xml:space="preserve">Та як їй не жалко було чавуна, а довелося-таки вести Соньку до коваля, щоб розпиляв посудину.</w:t>
      </w:r>
    </w:p>
    <w:p>
      <w:pPr/>
      <w:r>
        <w:rPr/>
        <w:t xml:space="preserve">Штовхаючи невидющу дочку в спину, тітка Одарка гнала її поперед себе до кузні. Ми йшли назирці, хоч тітка й кричала до нас, щоб ми щезли з її очей, не доводили до гріха. Та нам жаль було Соньки. До того ж ми боялися, щоб коваль не відпиляв їй разом з чавуном і голову.</w:t>
      </w:r>
    </w:p>
    <w:p>
      <w:pPr/>
      <w:r>
        <w:rPr/>
        <w:t xml:space="preserve">Дибаючи поруч зі мною, Ванько всю дорогу бубонів:</w:t>
      </w:r>
    </w:p>
    <w:p>
      <w:pPr/>
      <w:r>
        <w:rPr/>
        <w:t xml:space="preserve">— Краще б вона оте горнятко наділа. Горнятко хоч розбилося б.</w:t>
      </w:r>
    </w:p>
    <w:p>
      <w:pPr/>
      <w:r>
        <w:rPr/>
        <w:t xml:space="preserve">І відразу ж, щоб заглушити, мабуть, совість, підіймав кашкет, обережно торкався рукою голови:</w:t>
      </w:r>
    </w:p>
    <w:p>
      <w:pPr/>
      <w:r>
        <w:rPr/>
        <w:t xml:space="preserve">— Ось помацай, яку вона гуляку тією качалкою набила!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з історією — Анатолій Дімаров</dc:title>
  <dc:description/>
  <dc:subject/>
  <cp:keywords/>
  <cp:category/>
  <cp:lastModifiedBy/>
  <dcterms:created xsi:type="dcterms:W3CDTF">2025-01-21T08:44:02+00:00</dcterms:created>
  <dcterms:modified xsi:type="dcterms:W3CDTF">2025-01-21T08:44:02+00:00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