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Князь Данило у хана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Все ж татари не лишили,</w:t>
      </w:r>
    </w:p>
    <w:p>
      <w:pPr/>
      <w:r>
        <w:rPr/>
        <w:t xml:space="preserve">Не покинули наш край.</w:t>
      </w:r>
    </w:p>
    <w:p>
      <w:pPr/>
      <w:r>
        <w:rPr/>
        <w:t xml:space="preserve">Незабаром хан татарський</w:t>
      </w:r>
    </w:p>
    <w:p>
      <w:pPr/>
      <w:r>
        <w:rPr/>
        <w:t xml:space="preserve">Присилає: "Галич дай!"</w:t>
      </w:r>
    </w:p>
    <w:p>
      <w:pPr/>
    </w:p>
    <w:p>
      <w:pPr/>
      <w:r>
        <w:rPr/>
        <w:t xml:space="preserve">Зажурився князь Данило:</w:t>
      </w:r>
    </w:p>
    <w:p>
      <w:pPr/>
      <w:r>
        <w:rPr/>
        <w:t xml:space="preserve">"Ми стомились в боротьбі,</w:t>
      </w:r>
    </w:p>
    <w:p>
      <w:pPr/>
      <w:r>
        <w:rPr/>
        <w:t xml:space="preserve">Але, хане, мого краю</w:t>
      </w:r>
    </w:p>
    <w:p>
      <w:pPr/>
      <w:r>
        <w:rPr/>
        <w:t xml:space="preserve">Не угледіти тобі.</w:t>
      </w:r>
    </w:p>
    <w:p>
      <w:pPr/>
    </w:p>
    <w:p>
      <w:pPr/>
      <w:r>
        <w:rPr/>
        <w:t xml:space="preserve">Не угледіти сліпому</w:t>
      </w:r>
    </w:p>
    <w:p>
      <w:pPr/>
      <w:r>
        <w:rPr/>
        <w:t xml:space="preserve">Сяйва сонячного дня".</w:t>
      </w:r>
    </w:p>
    <w:p>
      <w:pPr/>
      <w:r>
        <w:rPr/>
        <w:t xml:space="preserve">Так говорить князь Данило</w:t>
      </w:r>
    </w:p>
    <w:p>
      <w:pPr/>
      <w:r>
        <w:rPr/>
        <w:t xml:space="preserve">І сідає на коня.</w:t>
      </w:r>
    </w:p>
    <w:p>
      <w:pPr/>
    </w:p>
    <w:p>
      <w:pPr/>
      <w:r>
        <w:rPr/>
        <w:t xml:space="preserve">Ось уже й золотоверхий</w:t>
      </w:r>
    </w:p>
    <w:p>
      <w:pPr/>
      <w:r>
        <w:rPr/>
        <w:t xml:space="preserve">Видно Київ на горі.</w:t>
      </w:r>
    </w:p>
    <w:p>
      <w:pPr/>
      <w:r>
        <w:rPr/>
        <w:t xml:space="preserve">Князь заїхав. Довго радивсь</w:t>
      </w:r>
    </w:p>
    <w:p>
      <w:pPr/>
      <w:r>
        <w:rPr/>
        <w:t xml:space="preserve">І моливсь в монастирі.</w:t>
      </w:r>
    </w:p>
    <w:p>
      <w:pPr/>
    </w:p>
    <w:p>
      <w:pPr/>
      <w:r>
        <w:rPr/>
        <w:t xml:space="preserve">Довга жде його дорога;</w:t>
      </w:r>
    </w:p>
    <w:p>
      <w:pPr/>
      <w:r>
        <w:rPr/>
        <w:t xml:space="preserve">Аж над Волгою в степах</w:t>
      </w:r>
    </w:p>
    <w:p>
      <w:pPr/>
      <w:r>
        <w:rPr/>
        <w:t xml:space="preserve">Стали табором татари</w:t>
      </w:r>
    </w:p>
    <w:p>
      <w:pPr/>
      <w:r>
        <w:rPr/>
        <w:t xml:space="preserve">І живуть в своїх возах.</w:t>
      </w:r>
    </w:p>
    <w:p>
      <w:pPr/>
    </w:p>
    <w:p>
      <w:pPr/>
      <w:r>
        <w:rPr/>
        <w:t xml:space="preserve">Довго їхав князь Данило,</w:t>
      </w:r>
    </w:p>
    <w:p>
      <w:pPr/>
      <w:r>
        <w:rPr/>
        <w:t xml:space="preserve">Приглядався до орди, —</w:t>
      </w:r>
    </w:p>
    <w:p>
      <w:pPr/>
      <w:r>
        <w:rPr/>
        <w:t xml:space="preserve">Як вона живе злиденно</w:t>
      </w:r>
    </w:p>
    <w:p>
      <w:pPr/>
      <w:r>
        <w:rPr/>
        <w:t xml:space="preserve">Серед лиха та біди,</w:t>
      </w:r>
    </w:p>
    <w:p>
      <w:pPr/>
    </w:p>
    <w:p>
      <w:pPr/>
      <w:r>
        <w:rPr/>
        <w:t xml:space="preserve">Як вклоняється то сонцю,</w:t>
      </w:r>
    </w:p>
    <w:p>
      <w:pPr/>
      <w:r>
        <w:rPr/>
        <w:t xml:space="preserve">То деревам, то зіркам,</w:t>
      </w:r>
    </w:p>
    <w:p>
      <w:pPr/>
      <w:r>
        <w:rPr/>
        <w:t xml:space="preserve">Як вона приносить жертви</w:t>
      </w:r>
    </w:p>
    <w:p>
      <w:pPr/>
      <w:r>
        <w:rPr/>
        <w:t xml:space="preserve">Хмарам, вихорам, вітрам…</w:t>
      </w:r>
    </w:p>
    <w:p>
      <w:pPr/>
    </w:p>
    <w:p>
      <w:pPr/>
      <w:r>
        <w:rPr/>
        <w:t xml:space="preserve">Ось і Волга, ось і табір.</w:t>
      </w:r>
    </w:p>
    <w:p>
      <w:pPr/>
      <w:r>
        <w:rPr/>
        <w:t xml:space="preserve">"Хто це їде? Хто це? Стій!"</w:t>
      </w:r>
    </w:p>
    <w:p>
      <w:pPr/>
      <w:r>
        <w:rPr/>
        <w:t xml:space="preserve">"Князь я галицький, Данило…</w:t>
      </w:r>
    </w:p>
    <w:p>
      <w:pPr/>
      <w:r>
        <w:rPr/>
        <w:t xml:space="preserve">Де живе тут хан Батий?"</w:t>
      </w:r>
    </w:p>
    <w:p>
      <w:pPr/>
    </w:p>
    <w:p>
      <w:pPr/>
      <w:r>
        <w:rPr/>
        <w:t xml:space="preserve">Князь приїхав. Хан татарський</w:t>
      </w:r>
    </w:p>
    <w:p>
      <w:pPr/>
      <w:r>
        <w:rPr/>
        <w:t xml:space="preserve">У шатрі своїм сидів.</w:t>
      </w:r>
    </w:p>
    <w:p>
      <w:pPr/>
      <w:r>
        <w:rPr/>
        <w:t xml:space="preserve">"Добре, князю, що, хоч пізно,</w:t>
      </w:r>
    </w:p>
    <w:p>
      <w:pPr/>
      <w:r>
        <w:rPr/>
        <w:t xml:space="preserve">Ти побачитись схотів.</w:t>
      </w:r>
    </w:p>
    <w:p>
      <w:pPr/>
    </w:p>
    <w:p>
      <w:pPr/>
      <w:r>
        <w:rPr/>
        <w:t xml:space="preserve">Поживи у мене в ханстві,</w:t>
      </w:r>
    </w:p>
    <w:p>
      <w:pPr/>
      <w:r>
        <w:rPr/>
        <w:t xml:space="preserve">Придивися до життя!</w:t>
      </w:r>
    </w:p>
    <w:p>
      <w:pPr/>
      <w:r>
        <w:rPr/>
        <w:t xml:space="preserve">Може, хочеш ти напитись?</w:t>
      </w:r>
    </w:p>
    <w:p>
      <w:pPr/>
      <w:r>
        <w:rPr/>
        <w:t xml:space="preserve">Спробуй нашого пиття.</w:t>
      </w:r>
    </w:p>
    <w:p>
      <w:pPr/>
    </w:p>
    <w:p>
      <w:pPr/>
      <w:r>
        <w:rPr/>
        <w:t xml:space="preserve">Ти тепер вже наш, татарський…"</w:t>
      </w:r>
    </w:p>
    <w:p>
      <w:pPr/>
      <w:r>
        <w:rPr/>
        <w:t xml:space="preserve">Хан сміявся, жартував</w:t>
      </w:r>
    </w:p>
    <w:p>
      <w:pPr/>
      <w:r>
        <w:rPr/>
        <w:t xml:space="preserve">І замість свого кумису</w:t>
      </w:r>
    </w:p>
    <w:p>
      <w:pPr/>
      <w:r>
        <w:rPr/>
        <w:t xml:space="preserve">Пива князеві подав.</w:t>
      </w:r>
    </w:p>
    <w:p>
      <w:pPr/>
    </w:p>
    <w:p>
      <w:pPr/>
      <w:r>
        <w:rPr/>
        <w:t xml:space="preserve">Цілий місяць жив Данило,</w:t>
      </w:r>
    </w:p>
    <w:p>
      <w:pPr/>
      <w:r>
        <w:rPr/>
        <w:t xml:space="preserve">Цілий місяць гостював,</w:t>
      </w:r>
    </w:p>
    <w:p>
      <w:pPr/>
      <w:r>
        <w:rPr/>
        <w:t xml:space="preserve">І не йти на княжий Галич</w:t>
      </w:r>
    </w:p>
    <w:p>
      <w:pPr/>
      <w:r>
        <w:rPr/>
        <w:t xml:space="preserve">Хан Данилу обіцяв.</w:t>
      </w:r>
    </w:p>
    <w:p>
      <w:pPr/>
    </w:p>
    <w:p>
      <w:pPr/>
      <w:r>
        <w:rPr/>
        <w:t xml:space="preserve">І вернувся князь Данило,</w:t>
      </w:r>
    </w:p>
    <w:p>
      <w:pPr/>
      <w:r>
        <w:rPr/>
        <w:t xml:space="preserve">Галич був, як день ясний,</w:t>
      </w:r>
    </w:p>
    <w:p>
      <w:pPr/>
      <w:r>
        <w:rPr/>
        <w:t xml:space="preserve">Та сумний був князь Данило,</w:t>
      </w:r>
    </w:p>
    <w:p>
      <w:pPr/>
      <w:r>
        <w:rPr/>
        <w:t xml:space="preserve">Як могила, мовчазний.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Князь Данило у хана — Олександр Олесь</dc:title>
  <dc:description/>
  <dc:subject/>
  <cp:keywords/>
  <cp:category/>
  <cp:lastModifiedBy/>
  <dcterms:created xsi:type="dcterms:W3CDTF">2025-01-21T08:22:20+00:00</dcterms:created>
  <dcterms:modified xsi:type="dcterms:W3CDTF">2025-01-21T08:22:20+00:00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