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Галицькі князі. Ростислав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Князем галицьким найпершим</w:t>
      </w:r>
    </w:p>
    <w:p>
      <w:pPr/>
      <w:r>
        <w:rPr/>
        <w:t xml:space="preserve">Був відважний Ростислав.</w:t>
      </w:r>
    </w:p>
    <w:p>
      <w:pPr/>
      <w:r>
        <w:rPr/>
        <w:t xml:space="preserve">Молодий, стрункий, високий,</w:t>
      </w:r>
    </w:p>
    <w:p>
      <w:pPr/>
      <w:r>
        <w:rPr/>
        <w:t xml:space="preserve">Всіх красою чарував.</w:t>
      </w:r>
    </w:p>
    <w:p>
      <w:pPr/>
    </w:p>
    <w:p>
      <w:pPr/>
      <w:r>
        <w:rPr/>
        <w:t xml:space="preserve">Але він недовго княжив:</w:t>
      </w:r>
    </w:p>
    <w:p>
      <w:pPr/>
      <w:r>
        <w:rPr/>
        <w:t xml:space="preserve">Жартувала доля з ним!</w:t>
      </w:r>
    </w:p>
    <w:p>
      <w:pPr/>
      <w:r>
        <w:rPr/>
        <w:t xml:space="preserve">Перед ворогом до греків</w:t>
      </w:r>
    </w:p>
    <w:p>
      <w:pPr/>
      <w:r>
        <w:rPr/>
        <w:t xml:space="preserve">Мусив він тікати в Крим.</w:t>
      </w:r>
    </w:p>
    <w:p>
      <w:pPr/>
    </w:p>
    <w:p>
      <w:pPr/>
      <w:r>
        <w:rPr/>
        <w:t xml:space="preserve">На запросини ласкаві,</w:t>
      </w:r>
    </w:p>
    <w:p>
      <w:pPr/>
      <w:r>
        <w:rPr/>
        <w:t xml:space="preserve">На бенкет він раз пішов</w:t>
      </w:r>
    </w:p>
    <w:p>
      <w:pPr/>
      <w:r>
        <w:rPr/>
        <w:t xml:space="preserve">І у грецького вельможі</w:t>
      </w:r>
    </w:p>
    <w:p>
      <w:pPr/>
      <w:r>
        <w:rPr/>
        <w:t xml:space="preserve">Смерть у келиху знайшов.</w:t>
      </w:r>
    </w:p>
    <w:p>
      <w:pPr/>
    </w:p>
    <w:p>
      <w:pPr/>
      <w:r>
        <w:rPr/>
        <w:t xml:space="preserve">Хитрий грек вином частує,</w:t>
      </w:r>
    </w:p>
    <w:p>
      <w:pPr/>
      <w:r>
        <w:rPr/>
        <w:t xml:space="preserve">Царгородським, золотим,</w:t>
      </w:r>
    </w:p>
    <w:p>
      <w:pPr/>
      <w:r>
        <w:rPr/>
        <w:t xml:space="preserve">П'є за щастя України</w:t>
      </w:r>
    </w:p>
    <w:p>
      <w:pPr/>
      <w:r>
        <w:rPr/>
        <w:t xml:space="preserve">Разом з князем молодим.</w:t>
      </w:r>
    </w:p>
    <w:p>
      <w:pPr/>
    </w:p>
    <w:p>
      <w:pPr/>
      <w:r>
        <w:rPr/>
        <w:t xml:space="preserve">Ще налив він… і отрути</w:t>
      </w:r>
    </w:p>
    <w:p>
      <w:pPr/>
      <w:r>
        <w:rPr/>
        <w:t xml:space="preserve">Підсипає до вина…</w:t>
      </w:r>
    </w:p>
    <w:p>
      <w:pPr/>
      <w:r>
        <w:rPr/>
        <w:t xml:space="preserve">"Вип'єм, князю, — грек говорить, —</w:t>
      </w:r>
    </w:p>
    <w:p>
      <w:pPr/>
      <w:r>
        <w:rPr/>
        <w:t xml:space="preserve">І за Грецію до дна".</w:t>
      </w:r>
    </w:p>
    <w:p>
      <w:pPr/>
    </w:p>
    <w:p>
      <w:pPr/>
      <w:r>
        <w:rPr/>
        <w:t xml:space="preserve">Випив князь до дна свій келих,</w:t>
      </w:r>
    </w:p>
    <w:p>
      <w:pPr/>
      <w:r>
        <w:rPr/>
        <w:t xml:space="preserve">І схопивсь за серце він…</w:t>
      </w:r>
    </w:p>
    <w:p>
      <w:pPr/>
      <w:r>
        <w:rPr/>
        <w:t xml:space="preserve">І у Корсуні по князю</w:t>
      </w:r>
    </w:p>
    <w:p>
      <w:pPr/>
      <w:r>
        <w:rPr/>
        <w:t xml:space="preserve">Похоронний вдарив дзвін.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Галицькі князі. Ростислав — Олександр Олесь</dc:title>
  <dc:description/>
  <dc:subject/>
  <cp:keywords/>
  <cp:category/>
  <cp:lastModifiedBy/>
  <dcterms:created xsi:type="dcterms:W3CDTF">2025-01-21T08:22:10+00:00</dcterms:created>
  <dcterms:modified xsi:type="dcterms:W3CDTF">2025-01-21T08:22:10+00:00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