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Єднання двох – велика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Було це в сиву давнину, коли над нашим багатим і щедрим краєм весь час чатувала загроза: налітали, як хижі круки, чужинці, крали людей у рабство, грабували і вбивали…</w:t>
      </w:r>
    </w:p>
    <w:p>
      <w:pPr/>
      <w:r>
        <w:rPr/>
        <w:t xml:space="preserve">Та були сили, які стояли на захисті – таємниче військо, все життя яких віддавалося святій справі: обороні рідного народу!</w:t>
      </w:r>
    </w:p>
    <w:p>
      <w:pPr/>
      <w:r>
        <w:rPr/>
        <w:t xml:space="preserve">Були там і чоловіки, і жінки. Війська діяли і окремо, і разом, у великій єдності і згоді.</w:t>
      </w:r>
    </w:p>
    <w:p>
      <w:pPr/>
      <w:r>
        <w:rPr/>
        <w:t xml:space="preserve">У кожному поселенні були волхви, – характерники-старійшини, які відбирали поповнення військам. Це був тривалий процес, і що найдивніше – це була подружня пара, що до свого одруження проходила, складні випробування на вірність і сумісність. Одружившись, вони народжували дочку і сина і вирощували їх до семирічного віку. А потім вирушали до війська, залишивши дітей під опіку родичів.</w:t>
      </w:r>
    </w:p>
    <w:p>
      <w:pPr/>
      <w:r>
        <w:rPr/>
        <w:t xml:space="preserve">Оповідь ведеться про одну таку подружню пару.</w:t>
      </w:r>
    </w:p>
    <w:p>
      <w:pPr/>
      <w:r>
        <w:rPr/>
        <w:t xml:space="preserve">Попрощавшись із дітьми, рідними і близькими, мандрували вони до місця свого призначення – війська святих лицарів та берегинь рідної землі.</w:t>
      </w:r>
    </w:p>
    <w:p>
      <w:pPr/>
      <w:r>
        <w:rPr/>
        <w:t xml:space="preserve">Дійшовши до тих місць, відшукали храм посвяти. Це був священний гай, де все буяло і цвіло, де кожна квіточка співала хвалу життю, а кожне дерево шепотіло мудрі слова.</w:t>
      </w:r>
    </w:p>
    <w:p>
      <w:pPr/>
      <w:r>
        <w:rPr/>
        <w:t xml:space="preserve">Вилинули жриці храму – оточили увагою і ласкою, провели дивовижний обряд посвячення воїнів-оборонців рідної землі, рідного народу, справедливості, світла і добра!</w:t>
      </w:r>
    </w:p>
    <w:p>
      <w:pPr/>
      <w:r>
        <w:rPr/>
        <w:t xml:space="preserve">Проводжаючи, головна жриця наказувала: "Бережіть те, що між Вами народилось і пройшло крізь випробування. А ти, козаче, пам'ятай: твоя половинка, – твоя наснага, – через неї мати-Земля вливатиме в тебе силу. Без неї тобі зле буде".</w:t>
      </w:r>
    </w:p>
    <w:p>
      <w:pPr/>
      <w:r>
        <w:rPr/>
        <w:t xml:space="preserve">Козак напівжартома відмовив: "Але і їй без мене ще зліше буде! Бо жіноча сила не переможе чоловічу. То лише доповнення".</w:t>
      </w:r>
    </w:p>
    <w:p>
      <w:pPr/>
      <w:r>
        <w:rPr/>
        <w:t xml:space="preserve">Не встиг козак закінчити слово, як старша жриця спалахнула: "Ах, так? Тоді подивись, на що здатна жінка, навіть без зброї з маленьким засобом рукоділля". За її знаком всі жриці дістали голки, показали йому, що кожна тримає в обох руках по голці. Далі жриця подала сигнал, і через деякий час з'явився козацький загін, на чолі з отаманом. Спочатку привіталися отаман і старша жриця, далі обмінялися церемонійними вітаннями жриці і козаки.</w:t>
      </w:r>
    </w:p>
    <w:p>
      <w:pPr/>
      <w:r>
        <w:rPr/>
        <w:t xml:space="preserve">Отаман з головною жрицею щось пошепталися, і мовила вона: "Це загін особливого призначення, який володіє втаємниченими засобами боротьби. Ми зараз проведемо змагання: вони застосують своє вміння, а ми тільки голки і швидкість, спритність руху".</w:t>
      </w:r>
    </w:p>
    <w:p>
      <w:pPr/>
      <w:r>
        <w:rPr/>
        <w:t xml:space="preserve">І почався бій: жриці, як вогнені вивірки, стрибали поміж козаків, спритно торкаючи їх в певних місцях голками. Довго змагалися козаки, а потім один по одному падали на землю. Один отаман з головною жрицею продовжували стрімкий, невловимий танець, а зрештою знесилений опустився на землю і він. Жриця підійшла до переляканої пари: "Ну, козаче, як жіноча сила?"</w:t>
      </w:r>
    </w:p>
    <w:p>
      <w:pPr/>
      <w:r>
        <w:rPr/>
        <w:t xml:space="preserve">Козак засмучено відповів: "Та, велика, могутня жіноча сила. Але навіщо ж таке…" показав рукою на козаків, що непорушно лежали на траві.</w:t>
      </w:r>
    </w:p>
    <w:p>
      <w:pPr/>
      <w:r>
        <w:rPr/>
        <w:t xml:space="preserve">Жриця засміялась: "Це – сон, вони зараз очуняють". Подала якийсь знак дівчатам. Ті заснували між лежачими. Кожна вибирала козака, цілувала його і він схоплювався, наче й справді спав. Бралися за руки, і йшли у лісові нетрі. Останньою йшла головна жриця, взявшись за руки з козацьким отаманом.</w:t>
      </w:r>
    </w:p>
    <w:p>
      <w:pPr/>
      <w:r>
        <w:rPr/>
        <w:t xml:space="preserve">Наостанок мовила до отетерілої пари: "Пам'ятайте: тільки у згоді і любові ваша сила. Ідіть, вас чекає товариство. Бо ще скільки лиха потрібно зупинити, щоб не лізло на рідну землю…"</w:t>
      </w:r>
    </w:p>
    <w:p>
      <w:pPr/>
      <w:r>
        <w:rPr/>
        <w:t xml:space="preserve">І пішли молодята захищати рідний край, отримавши неоціненний урок про те, що єднання двох неймовірно велика сила.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Єднання двох – велика сила — Антоніна Гармаш-Литвин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