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Гамлет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коли запіли треті півні</w:t>
      </w:r>
    </w:p>
    <w:p>
      <w:pPr/>
      <w:r>
        <w:rPr/>
        <w:t xml:space="preserve">і помінялись вартові</w:t>
      </w:r>
    </w:p>
    <w:p>
      <w:pPr/>
      <w:r>
        <w:rPr/>
        <w:t xml:space="preserve">принц гамлет по тугім коліні</w:t>
      </w:r>
    </w:p>
    <w:p>
      <w:pPr/>
      <w:r>
        <w:rPr/>
        <w:t xml:space="preserve">рукою лагідно провів</w:t>
      </w:r>
    </w:p>
    <w:p>
      <w:pPr/>
    </w:p>
    <w:p>
      <w:pPr/>
      <w:r>
        <w:rPr/>
        <w:t xml:space="preserve">він плащ одкинувши ласкає</w:t>
      </w:r>
    </w:p>
    <w:p>
      <w:pPr/>
      <w:r>
        <w:rPr/>
        <w:t xml:space="preserve">точених м'язів барельєф</w:t>
      </w:r>
    </w:p>
    <w:p>
      <w:pPr/>
      <w:r>
        <w:rPr/>
        <w:t xml:space="preserve">у замку пахне мертвяками</w:t>
      </w:r>
    </w:p>
    <w:p>
      <w:pPr/>
      <w:r>
        <w:rPr/>
        <w:t xml:space="preserve">і принц зі смертю заграє</w:t>
      </w:r>
    </w:p>
    <w:p>
      <w:pPr/>
    </w:p>
    <w:p>
      <w:pPr/>
      <w:r>
        <w:rPr/>
        <w:t xml:space="preserve">стовуха кожна потороча</w:t>
      </w:r>
    </w:p>
    <w:p>
      <w:pPr/>
      <w:r>
        <w:rPr/>
        <w:t xml:space="preserve">кинжал тут тишу пристеріг</w:t>
      </w:r>
    </w:p>
    <w:p>
      <w:pPr/>
      <w:r>
        <w:rPr/>
        <w:t xml:space="preserve">будити лихо принц не хоче</w:t>
      </w:r>
    </w:p>
    <w:p>
      <w:pPr/>
      <w:r>
        <w:rPr/>
        <w:t xml:space="preserve">і в дзеркалі ховає сміх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Гамлет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